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0A2D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D20D3">
        <w:rPr>
          <w:rFonts w:ascii="HG丸ｺﾞｼｯｸM-PRO" w:eastAsia="HG丸ｺﾞｼｯｸM-PRO" w:hAnsi="HG丸ｺﾞｼｯｸM-PRO" w:hint="eastAsia"/>
          <w:sz w:val="26"/>
          <w:szCs w:val="26"/>
        </w:rPr>
        <w:t>甲州市鉄道利用者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通学支援補助金事業</w:t>
      </w:r>
    </w:p>
    <w:p w14:paraId="1CD75E72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山梨県が提供する県内就職に資するメールマガジン</w:t>
      </w:r>
    </w:p>
    <w:p w14:paraId="0D4EFA95" w14:textId="77777777" w:rsidR="00AD20D3" w:rsidRPr="00AD20D3" w:rsidRDefault="00AD20D3" w:rsidP="00AD20D3">
      <w:pPr>
        <w:widowControl/>
        <w:jc w:val="center"/>
        <w:rPr>
          <w:rFonts w:ascii="HG丸ｺﾞｼｯｸM-PRO" w:eastAsia="HG丸ｺﾞｼｯｸM-PRO" w:hAnsi="HG丸ｺﾞｼｯｸM-PRO"/>
          <w:sz w:val="32"/>
          <w:szCs w:val="26"/>
        </w:rPr>
      </w:pPr>
      <w:r w:rsidRPr="00AD20D3">
        <w:rPr>
          <w:rFonts w:ascii="HG丸ｺﾞｼｯｸM-PRO" w:eastAsia="HG丸ｺﾞｼｯｸM-PRO" w:hAnsi="HG丸ｺﾞｼｯｸM-PRO" w:hint="eastAsia"/>
          <w:sz w:val="32"/>
          <w:szCs w:val="26"/>
        </w:rPr>
        <w:t xml:space="preserve">ユースバンクやまなし　</w:t>
      </w:r>
      <w:r w:rsidR="00902549">
        <w:rPr>
          <w:rFonts w:ascii="HG丸ｺﾞｼｯｸM-PRO" w:eastAsia="HG丸ｺﾞｼｯｸM-PRO" w:hAnsi="HG丸ｺﾞｼｯｸM-PRO" w:hint="eastAsia"/>
          <w:sz w:val="32"/>
          <w:szCs w:val="26"/>
        </w:rPr>
        <w:t xml:space="preserve">メールマガジン　</w:t>
      </w:r>
      <w:r w:rsidRPr="00AD20D3">
        <w:rPr>
          <w:rFonts w:ascii="HG丸ｺﾞｼｯｸM-PRO" w:eastAsia="HG丸ｺﾞｼｯｸM-PRO" w:hAnsi="HG丸ｺﾞｼｯｸM-PRO" w:hint="eastAsia"/>
          <w:sz w:val="32"/>
          <w:szCs w:val="26"/>
        </w:rPr>
        <w:t>加入確認書</w:t>
      </w:r>
    </w:p>
    <w:p w14:paraId="29EFDE54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230F8D5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補助金申請者</w:t>
      </w:r>
    </w:p>
    <w:p w14:paraId="5BC6E5AF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（氏</w:t>
      </w:r>
      <w:r w:rsidR="00BE45C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名）</w:t>
      </w:r>
      <w:r w:rsidR="00BE45CF" w:rsidRP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 w:rsidR="00BE45CF">
        <w:rPr>
          <w:rFonts w:ascii="HG丸ｺﾞｼｯｸM-PRO" w:eastAsia="HG丸ｺﾞｼｯｸM-PRO" w:hAnsi="HG丸ｺﾞｼｯｸM-PRO" w:hint="eastAsia"/>
          <w:sz w:val="24"/>
        </w:rPr>
        <w:t xml:space="preserve">　　　　（連絡先）</w:t>
      </w:r>
      <w:r w:rsidR="00BE45CF" w:rsidRP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BE45CF" w:rsidRPr="00BE45C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78665066" w14:textId="77777777" w:rsidR="00AD20D3" w:rsidRPr="00BE45CF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827537E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・該当するものに　○　をつけてください。</w:t>
      </w:r>
    </w:p>
    <w:p w14:paraId="67BAB4C1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0B541DC" w14:textId="77777777" w:rsidR="004532A7" w:rsidRPr="004532A7" w:rsidRDefault="00AD20D3" w:rsidP="00AD20D3">
      <w:pPr>
        <w:widowControl/>
        <w:jc w:val="left"/>
        <w:rPr>
          <w:rFonts w:ascii="HGPｺﾞｼｯｸE" w:eastAsia="HGPｺﾞｼｯｸE" w:hAnsi="HGPｺﾞｼｯｸE"/>
          <w:sz w:val="28"/>
          <w:szCs w:val="26"/>
        </w:rPr>
      </w:pPr>
      <w:r w:rsidRPr="004532A7">
        <w:rPr>
          <w:rFonts w:ascii="HGPｺﾞｼｯｸE" w:eastAsia="HGPｺﾞｼｯｸE" w:hAnsi="HGPｺﾞｼｯｸE" w:hint="eastAsia"/>
          <w:sz w:val="28"/>
          <w:szCs w:val="26"/>
        </w:rPr>
        <w:t>ユースバンクやまなし　メールマガジンに加入し</w:t>
      </w:r>
      <w:r w:rsidR="00BE45CF" w:rsidRPr="004532A7">
        <w:rPr>
          <w:rFonts w:ascii="HGPｺﾞｼｯｸE" w:eastAsia="HGPｺﾞｼｯｸE" w:hAnsi="HGPｺﾞｼｯｸE" w:hint="eastAsia"/>
          <w:sz w:val="28"/>
          <w:szCs w:val="26"/>
        </w:rPr>
        <w:t>ており</w:t>
      </w:r>
      <w:r w:rsidR="004532A7">
        <w:rPr>
          <w:rFonts w:ascii="HGPｺﾞｼｯｸE" w:eastAsia="HGPｺﾞｼｯｸE" w:hAnsi="HGPｺﾞｼｯｸE" w:hint="eastAsia"/>
          <w:sz w:val="28"/>
          <w:szCs w:val="26"/>
        </w:rPr>
        <w:t>、</w:t>
      </w:r>
    </w:p>
    <w:p w14:paraId="44AC3E0F" w14:textId="77777777" w:rsidR="00BE45CF" w:rsidRPr="004532A7" w:rsidRDefault="00BE45CF" w:rsidP="00AD20D3">
      <w:pPr>
        <w:widowControl/>
        <w:jc w:val="left"/>
        <w:rPr>
          <w:rFonts w:ascii="HGPｺﾞｼｯｸE" w:eastAsia="HGPｺﾞｼｯｸE" w:hAnsi="HGPｺﾞｼｯｸE"/>
          <w:sz w:val="24"/>
          <w:szCs w:val="26"/>
        </w:rPr>
      </w:pPr>
      <w:r w:rsidRPr="004532A7">
        <w:rPr>
          <w:rFonts w:ascii="HGPｺﾞｼｯｸE" w:eastAsia="HGPｺﾞｼｯｸE" w:hAnsi="HGPｺﾞｼｯｸE" w:hint="eastAsia"/>
          <w:sz w:val="24"/>
          <w:szCs w:val="26"/>
        </w:rPr>
        <w:t>Ａ．メールマガジンをすでに受信している方</w:t>
      </w:r>
    </w:p>
    <w:p w14:paraId="1ED59494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【確認方法】</w:t>
      </w:r>
      <w:r w:rsidR="004532A7">
        <w:rPr>
          <w:rFonts w:ascii="HG丸ｺﾞｼｯｸM-PRO" w:eastAsia="HG丸ｺﾞｼｯｸM-PRO" w:hAnsi="HG丸ｺﾞｼｯｸM-PRO" w:hint="eastAsia"/>
          <w:sz w:val="24"/>
          <w:szCs w:val="26"/>
        </w:rPr>
        <w:t>（申請時に下記を提示してください）</w:t>
      </w:r>
    </w:p>
    <w:p w14:paraId="02B1A984" w14:textId="77777777" w:rsidR="00AD20D3" w:rsidRDefault="00AD20D3" w:rsidP="00AD20D3">
      <w:pPr>
        <w:widowControl/>
        <w:jc w:val="left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4532A7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１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スマートフォン</w:t>
      </w:r>
      <w:r w:rsidR="004532A7">
        <w:rPr>
          <w:rFonts w:ascii="HG丸ｺﾞｼｯｸM-PRO" w:eastAsia="HG丸ｺﾞｼｯｸM-PRO" w:hAnsi="HG丸ｺﾞｼｯｸM-PRO" w:hint="eastAsia"/>
          <w:sz w:val="24"/>
          <w:szCs w:val="26"/>
        </w:rPr>
        <w:t>の配信画面</w:t>
      </w:r>
    </w:p>
    <w:p w14:paraId="74C0E5D2" w14:textId="77777777" w:rsidR="00AD20D3" w:rsidRPr="00BE45CF" w:rsidRDefault="00AD20D3" w:rsidP="00AD20D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4532A7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２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プリントアウトされた「ユースバンク山梨　メールマガジン」の配信画面</w:t>
      </w:r>
    </w:p>
    <w:p w14:paraId="273DA453" w14:textId="77777777" w:rsidR="00AD20D3" w:rsidRDefault="004532A7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３</w:t>
      </w:r>
      <w:r w:rsidR="00AD20D3">
        <w:rPr>
          <w:rFonts w:ascii="HG丸ｺﾞｼｯｸM-PRO" w:eastAsia="HG丸ｺﾞｼｯｸM-PRO" w:hAnsi="HG丸ｺﾞｼｯｸM-PRO" w:hint="eastAsia"/>
          <w:sz w:val="24"/>
        </w:rPr>
        <w:t xml:space="preserve">　その他（具体的に：　　　　　　　　　　　　　　　　　　　　　　　　　）</w:t>
      </w:r>
    </w:p>
    <w:p w14:paraId="02D5D873" w14:textId="77777777" w:rsidR="00AD20D3" w:rsidRPr="004532A7" w:rsidRDefault="004532A7" w:rsidP="004532A7">
      <w:pPr>
        <w:widowControl/>
        <w:ind w:left="708" w:hangingChars="295" w:hanging="70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D20D3">
        <w:rPr>
          <w:rFonts w:ascii="HG丸ｺﾞｼｯｸM-PRO" w:eastAsia="HG丸ｺﾞｼｯｸM-PRO" w:hAnsi="HG丸ｺﾞｼｯｸM-PRO" w:hint="eastAsia"/>
          <w:sz w:val="24"/>
        </w:rPr>
        <w:t>※</w:t>
      </w:r>
      <w:r w:rsidR="00AD20D3" w:rsidRPr="004532A7">
        <w:rPr>
          <w:rFonts w:ascii="HG丸ｺﾞｼｯｸM-PRO" w:eastAsia="HG丸ｺﾞｼｯｸM-PRO" w:hAnsi="HG丸ｺﾞｼｯｸM-PRO" w:hint="eastAsia"/>
          <w:sz w:val="22"/>
        </w:rPr>
        <w:t>「ユースバンク</w:t>
      </w:r>
      <w:r>
        <w:rPr>
          <w:rFonts w:ascii="HG丸ｺﾞｼｯｸM-PRO" w:eastAsia="HG丸ｺﾞｼｯｸM-PRO" w:hAnsi="HG丸ｺﾞｼｯｸM-PRO" w:hint="eastAsia"/>
          <w:sz w:val="22"/>
        </w:rPr>
        <w:t>山梨</w:t>
      </w:r>
      <w:r w:rsidR="00AD20D3" w:rsidRPr="004532A7">
        <w:rPr>
          <w:rFonts w:ascii="HG丸ｺﾞｼｯｸM-PRO" w:eastAsia="HG丸ｺﾞｼｯｸM-PRO" w:hAnsi="HG丸ｺﾞｼｯｸM-PRO" w:hint="eastAsia"/>
          <w:sz w:val="22"/>
        </w:rPr>
        <w:t>メールマガジン」の画面は、確認時の直近に配信された</w:t>
      </w:r>
      <w:r w:rsidRPr="004532A7">
        <w:rPr>
          <w:rFonts w:ascii="HG丸ｺﾞｼｯｸM-PRO" w:eastAsia="HG丸ｺﾞｼｯｸM-PRO" w:hAnsi="HG丸ｺﾞｼｯｸM-PRO" w:hint="eastAsia"/>
          <w:sz w:val="22"/>
        </w:rPr>
        <w:t>もので確認します。</w:t>
      </w:r>
    </w:p>
    <w:p w14:paraId="60DD7484" w14:textId="77777777" w:rsidR="00AD20D3" w:rsidRDefault="00AD20D3" w:rsidP="00AD20D3">
      <w:pPr>
        <w:widowControl/>
        <w:ind w:firstLineChars="500" w:firstLine="1200"/>
        <w:jc w:val="left"/>
        <w:rPr>
          <w:rFonts w:ascii="HG丸ｺﾞｼｯｸM-PRO" w:eastAsia="HG丸ｺﾞｼｯｸM-PRO" w:hAnsi="HG丸ｺﾞｼｯｸM-PRO"/>
          <w:sz w:val="24"/>
        </w:rPr>
      </w:pPr>
    </w:p>
    <w:p w14:paraId="2ACBC366" w14:textId="77777777" w:rsidR="00AD20D3" w:rsidRPr="004532A7" w:rsidRDefault="00BE45CF" w:rsidP="00AD20D3">
      <w:pPr>
        <w:widowControl/>
        <w:jc w:val="left"/>
        <w:rPr>
          <w:rFonts w:ascii="HGPｺﾞｼｯｸE" w:eastAsia="HGPｺﾞｼｯｸE" w:hAnsi="HGPｺﾞｼｯｸE"/>
          <w:sz w:val="24"/>
        </w:rPr>
      </w:pPr>
      <w:r w:rsidRPr="004532A7">
        <w:rPr>
          <w:rFonts w:ascii="HGPｺﾞｼｯｸE" w:eastAsia="HGPｺﾞｼｯｸE" w:hAnsi="HGPｺﾞｼｯｸE" w:hint="eastAsia"/>
          <w:sz w:val="24"/>
        </w:rPr>
        <w:t>Ｂ．メールマガジンがまだ届いていない方</w:t>
      </w:r>
    </w:p>
    <w:p w14:paraId="6613E98F" w14:textId="77777777" w:rsidR="00BE45CF" w:rsidRDefault="00BE45CF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（登録した日）　　　　　　　　　　年　　　月　　　日</w:t>
      </w:r>
    </w:p>
    <w:p w14:paraId="24F3F40F" w14:textId="77777777" w:rsidR="00BE45CF" w:rsidRDefault="00BE45CF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（メール配信予定日）　　　　　　　年　　　月　　　日</w:t>
      </w:r>
      <w:r w:rsidR="00AD6794">
        <w:rPr>
          <w:rFonts w:ascii="HG丸ｺﾞｼｯｸM-PRO" w:eastAsia="HG丸ｺﾞｼｯｸM-PRO" w:hAnsi="HG丸ｺﾞｼｯｸM-PRO" w:hint="eastAsia"/>
          <w:sz w:val="24"/>
        </w:rPr>
        <w:t>（登録した月末の配信予定）</w:t>
      </w:r>
    </w:p>
    <w:p w14:paraId="3DE6A683" w14:textId="77777777" w:rsidR="00AD6794" w:rsidRDefault="00AD6794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（確認の宣誓）</w:t>
      </w:r>
    </w:p>
    <w:p w14:paraId="548EB8DE" w14:textId="77777777" w:rsidR="00AD20D3" w:rsidRDefault="00BE45CF" w:rsidP="00AD6794">
      <w:pPr>
        <w:widowControl/>
        <w:ind w:left="283" w:hangingChars="118" w:hanging="28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上記に相違ないことを、誓います。また配信受けた場合は、直ちに市へ確認書を再度提出いたします。なお、確認ができない場合は、補助の条件を満たせなかったことを認め、辞退届を提出いたします。</w:t>
      </w:r>
    </w:p>
    <w:p w14:paraId="02570F38" w14:textId="2367EEDF" w:rsidR="00BE45CF" w:rsidRPr="00AD6794" w:rsidRDefault="004532A7" w:rsidP="00AD20D3">
      <w:pPr>
        <w:widowControl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D6794">
        <w:rPr>
          <w:rFonts w:ascii="HG丸ｺﾞｼｯｸM-PRO" w:eastAsia="HG丸ｺﾞｼｯｸM-PRO" w:hAnsi="HG丸ｺﾞｼｯｸM-PRO" w:hint="eastAsia"/>
          <w:sz w:val="24"/>
          <w:u w:val="single"/>
        </w:rPr>
        <w:t>補助金</w:t>
      </w:r>
      <w:r w:rsidR="00BE45CF" w:rsidRPr="00AD679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申請者（自署）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E45CF" w:rsidRPr="00AD679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E45CF" w:rsidRPr="00AD679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759B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0EF8067" w14:textId="77777777" w:rsidR="00BE45CF" w:rsidRDefault="00BE45CF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F1DDDF0" w14:textId="77777777" w:rsidR="00AD20D3" w:rsidRDefault="00AD6794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__ __ __ __ __ __ __ __ __ __ __ __ __ __ __ __ __ __ __ __ __ __ __ __ __ __ __ __ __ __</w:t>
      </w:r>
    </w:p>
    <w:p w14:paraId="17D82DF6" w14:textId="77777777" w:rsidR="00AD6794" w:rsidRDefault="00AD6794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（以下、市記入欄）</w:t>
      </w:r>
    </w:p>
    <w:p w14:paraId="5B67EDD0" w14:textId="77777777" w:rsidR="004532A7" w:rsidRDefault="004532A7" w:rsidP="00AD20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3D1B2E49" w14:textId="77777777" w:rsidR="00AD6794" w:rsidRDefault="00AD6794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上記のとおり、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山梨県が提供する県内就職に資するメールマガジンの加入状況を確認しました。</w:t>
      </w:r>
    </w:p>
    <w:p w14:paraId="56CB8BAC" w14:textId="77777777" w:rsidR="004532A7" w:rsidRDefault="004532A7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9BA2790" w14:textId="77777777" w:rsidR="00AD6794" w:rsidRDefault="004532A7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AD679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令和　　　　年　　　　月　　　日</w:t>
      </w:r>
    </w:p>
    <w:p w14:paraId="558CB699" w14:textId="77777777" w:rsidR="00AD6794" w:rsidRDefault="00AD6794" w:rsidP="00AD20D3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245EC05" w14:textId="77777777" w:rsidR="00AD20D3" w:rsidRPr="00AD6794" w:rsidRDefault="00AD6794" w:rsidP="00AD6794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（確認者所属）</w:t>
      </w:r>
      <w:r w:rsidRPr="00AD679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（確認者氏名）</w:t>
      </w:r>
      <w:r w:rsidRPr="00AD679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AD679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sectPr w:rsidR="00AD20D3" w:rsidRPr="00AD6794" w:rsidSect="00DE5E5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A9C1" w14:textId="77777777" w:rsidR="00AD20D3" w:rsidRDefault="00AD20D3" w:rsidP="00AD20D3">
      <w:r>
        <w:separator/>
      </w:r>
    </w:p>
  </w:endnote>
  <w:endnote w:type="continuationSeparator" w:id="0">
    <w:p w14:paraId="3AE1843E" w14:textId="77777777" w:rsidR="00AD20D3" w:rsidRDefault="00AD20D3" w:rsidP="00AD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2687" w14:textId="77777777" w:rsidR="00AD20D3" w:rsidRDefault="00AD20D3" w:rsidP="00AD20D3">
      <w:r>
        <w:separator/>
      </w:r>
    </w:p>
  </w:footnote>
  <w:footnote w:type="continuationSeparator" w:id="0">
    <w:p w14:paraId="1706A88E" w14:textId="77777777" w:rsidR="00AD20D3" w:rsidRDefault="00AD20D3" w:rsidP="00AD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E"/>
    <w:rsid w:val="003759BA"/>
    <w:rsid w:val="003A545E"/>
    <w:rsid w:val="004532A7"/>
    <w:rsid w:val="00673C0A"/>
    <w:rsid w:val="00816C84"/>
    <w:rsid w:val="00902549"/>
    <w:rsid w:val="00AD20D3"/>
    <w:rsid w:val="00AD6794"/>
    <w:rsid w:val="00BE45CF"/>
    <w:rsid w:val="00DE5E52"/>
    <w:rsid w:val="00E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3B9C4"/>
  <w15:chartTrackingRefBased/>
  <w15:docId w15:val="{5277ECDF-7EB6-41C5-AD74-A551F31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0D3"/>
  </w:style>
  <w:style w:type="paragraph" w:styleId="a5">
    <w:name w:val="footer"/>
    <w:basedOn w:val="a"/>
    <w:link w:val="a6"/>
    <w:uiPriority w:val="99"/>
    <w:unhideWhenUsed/>
    <w:rsid w:val="00AD2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0D3"/>
  </w:style>
  <w:style w:type="paragraph" w:styleId="a7">
    <w:name w:val="Balloon Text"/>
    <w:basedOn w:val="a"/>
    <w:link w:val="a8"/>
    <w:uiPriority w:val="99"/>
    <w:semiHidden/>
    <w:unhideWhenUsed/>
    <w:rsid w:val="0045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町田楓</cp:lastModifiedBy>
  <cp:revision>1</cp:revision>
  <cp:lastPrinted>2020-03-26T03:06:00Z</cp:lastPrinted>
  <dcterms:created xsi:type="dcterms:W3CDTF">2020-03-26T02:27:00Z</dcterms:created>
  <dcterms:modified xsi:type="dcterms:W3CDTF">2024-03-22T09:13:00Z</dcterms:modified>
</cp:coreProperties>
</file>